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71" w:rsidRDefault="00BD6139" w:rsidP="00543871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741CD6">
        <w:rPr>
          <w:rFonts w:ascii="Times New Roman" w:hAnsi="Times New Roman" w:cs="Times New Roman"/>
          <w:i/>
          <w:sz w:val="16"/>
          <w:lang w:val="ro-RO"/>
        </w:rPr>
        <w:t>14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543871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0953EA">
        <w:rPr>
          <w:rFonts w:ascii="Times New Roman" w:hAnsi="Times New Roman" w:cs="Times New Roman"/>
          <w:i/>
          <w:sz w:val="16"/>
          <w:lang w:val="ro-RO"/>
        </w:rPr>
        <w:t>59</w:t>
      </w:r>
      <w:r w:rsidR="00543871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0953EA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543871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543871">
        <w:rPr>
          <w:rFonts w:ascii="Times New Roman" w:hAnsi="Times New Roman" w:cs="Times New Roman"/>
          <w:i/>
          <w:sz w:val="16"/>
          <w:lang w:val="ro-RO"/>
        </w:rPr>
        <w:t>14</w:t>
      </w:r>
    </w:p>
    <w:p w:rsidR="00627663" w:rsidRDefault="00BD6139" w:rsidP="00543871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Consiliul de Administrație,</w:t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627663" w:rsidRPr="00824881" w:rsidRDefault="00627663" w:rsidP="00BD613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824881">
        <w:rPr>
          <w:rFonts w:ascii="Times New Roman" w:hAnsi="Times New Roman" w:cs="Times New Roman"/>
          <w:b/>
          <w:sz w:val="32"/>
          <w:lang w:val="ro-RO"/>
        </w:rPr>
        <w:t>CERERE DE CONCEDIU</w:t>
      </w:r>
      <w:r w:rsidR="00741CD6" w:rsidRPr="00824881">
        <w:rPr>
          <w:rFonts w:ascii="Times New Roman" w:hAnsi="Times New Roman" w:cs="Times New Roman"/>
          <w:b/>
          <w:sz w:val="32"/>
          <w:lang w:val="ro-RO"/>
        </w:rPr>
        <w:t xml:space="preserve"> NEPLĂTIT </w:t>
      </w:r>
      <w:r w:rsidR="00824881" w:rsidRPr="00824881">
        <w:rPr>
          <w:rFonts w:ascii="Times New Roman" w:hAnsi="Times New Roman" w:cs="Times New Roman"/>
          <w:b/>
          <w:sz w:val="32"/>
          <w:lang w:val="ro-RO"/>
        </w:rPr>
        <w:t>PENTRU FORMARE PROFESIONALĂ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1012"/>
        <w:gridCol w:w="1379"/>
        <w:gridCol w:w="1185"/>
        <w:gridCol w:w="439"/>
        <w:gridCol w:w="2197"/>
        <w:gridCol w:w="296"/>
        <w:gridCol w:w="1799"/>
        <w:gridCol w:w="271"/>
      </w:tblGrid>
      <w:tr w:rsidR="00627663" w:rsidRPr="00627663" w:rsidTr="005D4F8D">
        <w:trPr>
          <w:trHeight w:val="432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7" w:type="dxa"/>
            <w:gridSpan w:val="7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C423FF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5D4F8D">
        <w:trPr>
          <w:trHeight w:val="360"/>
        </w:trPr>
        <w:tc>
          <w:tcPr>
            <w:tcW w:w="2493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1" w:type="dxa"/>
            <w:gridSpan w:val="4"/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5D4F8D">
        <w:trPr>
          <w:trHeight w:val="180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vă rog să-mi aprobați</w:t>
            </w:r>
          </w:p>
        </w:tc>
        <w:tc>
          <w:tcPr>
            <w:tcW w:w="1012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824881" w:rsidRDefault="00824881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zile/luni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 xml:space="preserve"> de concediu</w:t>
            </w:r>
            <w:r w:rsidRPr="00824881">
              <w:rPr>
                <w:rFonts w:ascii="Times New Roman" w:hAnsi="Times New Roman" w:cs="Times New Roman"/>
                <w:lang w:val="ro-RO"/>
              </w:rPr>
              <w:t xml:space="preserve"> neplătit/fără plată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>, în perioada</w:t>
            </w:r>
          </w:p>
        </w:tc>
        <w:tc>
          <w:tcPr>
            <w:tcW w:w="2197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5D4F8D">
        <w:trPr>
          <w:trHeight w:val="207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BD6139" w:rsidRPr="00C423FF" w:rsidRDefault="00BD6139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tbl>
      <w:tblPr>
        <w:tblStyle w:val="TableGrid"/>
        <w:tblW w:w="11071" w:type="dxa"/>
        <w:tblInd w:w="-5" w:type="dxa"/>
        <w:tblLook w:val="04A0" w:firstRow="1" w:lastRow="0" w:firstColumn="1" w:lastColumn="0" w:noHBand="0" w:noVBand="1"/>
      </w:tblPr>
      <w:tblGrid>
        <w:gridCol w:w="330"/>
        <w:gridCol w:w="15"/>
        <w:gridCol w:w="15"/>
        <w:gridCol w:w="3060"/>
        <w:gridCol w:w="450"/>
        <w:gridCol w:w="450"/>
        <w:gridCol w:w="180"/>
        <w:gridCol w:w="90"/>
        <w:gridCol w:w="120"/>
        <w:gridCol w:w="240"/>
        <w:gridCol w:w="2620"/>
        <w:gridCol w:w="936"/>
        <w:gridCol w:w="2294"/>
        <w:gridCol w:w="271"/>
      </w:tblGrid>
      <w:tr w:rsidR="00C423FF" w:rsidTr="00C423FF">
        <w:tc>
          <w:tcPr>
            <w:tcW w:w="3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703C6E">
            <w:pPr>
              <w:tabs>
                <w:tab w:val="left" w:pos="855"/>
                <w:tab w:val="center" w:pos="5427"/>
              </w:tabs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1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C423FF">
            <w:pPr>
              <w:tabs>
                <w:tab w:val="left" w:pos="855"/>
                <w:tab w:val="center" w:pos="5427"/>
              </w:tabs>
              <w:ind w:left="1167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CONCEDIUL NEPLĂTIT PENTRU FORMARE PROFESIONALĂ</w:t>
            </w:r>
          </w:p>
        </w:tc>
      </w:tr>
      <w:tr w:rsidR="00824881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10800" w:type="dxa"/>
            <w:gridSpan w:val="13"/>
            <w:tcBorders>
              <w:top w:val="single" w:sz="12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24881">
              <w:rPr>
                <w:rFonts w:ascii="Times New Roman" w:hAnsi="Times New Roman" w:cs="Times New Roman"/>
                <w:b/>
                <w:lang w:val="ro-RO"/>
              </w:rPr>
              <w:t>Informații privind stagiul de formare profesională: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114965" w:rsidRPr="00824881" w:rsidTr="00BE0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4950" w:type="dxa"/>
            <w:gridSpan w:val="10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 xml:space="preserve">Data de începere a stagiului de formare profesională: 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6" w:type="dxa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Durata:</w:t>
            </w:r>
          </w:p>
        </w:tc>
        <w:tc>
          <w:tcPr>
            <w:tcW w:w="2565" w:type="dxa"/>
            <w:gridSpan w:val="2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D73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4500" w:type="dxa"/>
            <w:gridSpan w:val="7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Domeniul stagiului de formare profesională:</w:t>
            </w:r>
          </w:p>
        </w:tc>
        <w:tc>
          <w:tcPr>
            <w:tcW w:w="6571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8A29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590" w:type="dxa"/>
            <w:gridSpan w:val="8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Denumirea stagiului de formare profesională:</w:t>
            </w:r>
          </w:p>
        </w:tc>
        <w:tc>
          <w:tcPr>
            <w:tcW w:w="6481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4710" w:type="dxa"/>
            <w:gridSpan w:val="9"/>
            <w:tcBorders>
              <w:bottom w:val="single" w:sz="12" w:space="0" w:color="auto"/>
            </w:tcBorders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 xml:space="preserve">Denumirea instituției de formare profesională: </w:t>
            </w:r>
          </w:p>
        </w:tc>
        <w:tc>
          <w:tcPr>
            <w:tcW w:w="6361" w:type="dxa"/>
            <w:gridSpan w:val="5"/>
            <w:tcBorders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Tr="00C423FF"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C423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82488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CONCEDIU NEPLĂTIT PENTRU SPECIALIZARE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/SUPRA-SPECIALIZARE</w:t>
            </w:r>
          </w:p>
        </w:tc>
      </w:tr>
      <w:tr w:rsidR="00824881" w:rsidTr="00C423FF">
        <w:tc>
          <w:tcPr>
            <w:tcW w:w="11071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24881">
              <w:rPr>
                <w:rFonts w:ascii="Times New Roman" w:hAnsi="Times New Roman" w:cs="Times New Roman"/>
                <w:b/>
                <w:lang w:val="ro-RO"/>
              </w:rPr>
              <w:t xml:space="preserve">Informații privind stagiul de </w:t>
            </w:r>
            <w:r>
              <w:rPr>
                <w:rFonts w:ascii="Times New Roman" w:hAnsi="Times New Roman" w:cs="Times New Roman"/>
                <w:b/>
                <w:lang w:val="ro-RO"/>
              </w:rPr>
              <w:t>specializare/supra-specializare</w:t>
            </w:r>
            <w:r w:rsidRPr="00824881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114965" w:rsidRPr="00824881" w:rsidTr="00D41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3420" w:type="dxa"/>
            <w:gridSpan w:val="4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instituției organizatoare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65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75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3870" w:type="dxa"/>
            <w:gridSpan w:val="5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Țara și localitatea desfășurării stagiului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201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666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320" w:type="dxa"/>
            <w:gridSpan w:val="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Perioada desfășurării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6751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4710" w:type="dxa"/>
            <w:gridSpan w:val="9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 xml:space="preserve">: </w:t>
            </w:r>
          </w:p>
        </w:tc>
        <w:tc>
          <w:tcPr>
            <w:tcW w:w="6361" w:type="dxa"/>
            <w:gridSpan w:val="5"/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24881" w:rsidRDefault="00114965" w:rsidP="00114965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Cunoștințele, competențele sau specializarea dobândită în urma parcurgerii stagiului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</w:tr>
      <w:tr w:rsidR="00824881" w:rsidTr="00643FDB">
        <w:tc>
          <w:tcPr>
            <w:tcW w:w="11071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24881" w:rsidRPr="00114965" w:rsidRDefault="00824881" w:rsidP="00114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824881" w:rsidRDefault="00824881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824881" w:rsidRDefault="00824881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Tr="00C423FF">
        <w:tc>
          <w:tcPr>
            <w:tcW w:w="3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1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Pr="00C423FF" w:rsidRDefault="00C423FF" w:rsidP="00114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C423FF">
              <w:rPr>
                <w:rFonts w:ascii="Times New Roman" w:hAnsi="Times New Roman" w:cs="Times New Roman"/>
                <w:b/>
                <w:sz w:val="24"/>
                <w:lang w:val="ro-RO"/>
              </w:rPr>
              <w:t>CONCEDIU NEPLĂTIT PENTRU CERCETARE ȘTIINȚIFICĂ</w:t>
            </w:r>
          </w:p>
        </w:tc>
      </w:tr>
      <w:tr w:rsidR="00C423FF" w:rsidTr="00C423FF">
        <w:tc>
          <w:tcPr>
            <w:tcW w:w="11071" w:type="dxa"/>
            <w:gridSpan w:val="14"/>
            <w:tcBorders>
              <w:top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Informații privind activitatea de cercetare științifică</w:t>
            </w:r>
            <w:r w:rsidRPr="00824881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3420" w:type="dxa"/>
            <w:gridSpan w:val="4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instituției organizatoare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65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3870" w:type="dxa"/>
            <w:gridSpan w:val="5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 xml:space="preserve">Țara și localitatea desfășurării </w:t>
            </w:r>
            <w:r>
              <w:rPr>
                <w:rFonts w:ascii="Times New Roman" w:hAnsi="Times New Roman" w:cs="Times New Roman"/>
                <w:lang w:val="ro-RO"/>
              </w:rPr>
              <w:t>cercetări</w:t>
            </w:r>
            <w:r w:rsidRPr="00114965">
              <w:rPr>
                <w:rFonts w:ascii="Times New Roman" w:hAnsi="Times New Roman" w:cs="Times New Roman"/>
                <w:lang w:val="ro-RO"/>
              </w:rPr>
              <w:t>i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201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320" w:type="dxa"/>
            <w:gridSpan w:val="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Perioada desfășurării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6751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tcBorders>
              <w:bottom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tcBorders>
              <w:bottom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Tr="00C423FF">
        <w:tc>
          <w:tcPr>
            <w:tcW w:w="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2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31242E">
              <w:rPr>
                <w:rFonts w:ascii="Times New Roman" w:hAnsi="Times New Roman" w:cs="Times New Roman"/>
                <w:b/>
                <w:lang w:val="ro-RO"/>
              </w:rPr>
              <w:t>CONCEDIU NEPLĂTIT PENTRU SUSȚINEREA EXAMENELOR DE FINALIZARE A STUDIILOR UNIVERSITARE</w:t>
            </w:r>
            <w:r w:rsidR="0031242E" w:rsidRPr="0031242E">
              <w:rPr>
                <w:rFonts w:ascii="Times New Roman" w:hAnsi="Times New Roman" w:cs="Times New Roman"/>
                <w:b/>
                <w:lang w:val="ro-RO"/>
              </w:rPr>
              <w:t xml:space="preserve"> SAU PENTRU PREZENTAREA LA UN CONCURS DE ANGAJARE ÎN ÎNVĂȚĂMÂNT</w:t>
            </w:r>
          </w:p>
        </w:tc>
      </w:tr>
    </w:tbl>
    <w:p w:rsidR="00C423FF" w:rsidRDefault="00C423FF" w:rsidP="00C423FF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lang w:val="ro-RO"/>
        </w:rPr>
      </w:pPr>
      <w:r w:rsidRPr="00C423FF">
        <w:rPr>
          <w:rFonts w:ascii="Arial" w:hAnsi="Arial" w:cs="Arial"/>
          <w:b/>
          <w:lang w:val="ro-RO"/>
        </w:rPr>
        <w:t>■</w:t>
      </w:r>
      <w:r w:rsidRPr="00C423FF">
        <w:rPr>
          <w:rFonts w:ascii="Times New Roman" w:hAnsi="Times New Roman" w:cs="Times New Roman"/>
          <w:b/>
          <w:lang w:val="ro-RO"/>
        </w:rPr>
        <w:t xml:space="preserve"> </w:t>
      </w:r>
      <w:r w:rsidRPr="00C423FF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toate documentele justificative conform procedurii</w:t>
      </w:r>
      <w:r w:rsidRPr="00C423FF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</w:p>
    <w:p w:rsidR="005D4F8D" w:rsidRPr="00142495" w:rsidRDefault="005D4F8D" w:rsidP="00C423FF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142495">
        <w:rPr>
          <w:rFonts w:ascii="Times New Roman" w:hAnsi="Times New Roman" w:cs="Times New Roman"/>
          <w:lang w:val="ro-RO"/>
        </w:rPr>
        <w:t>■ Declar pe propria răspundere că la revenirea din concediu neplătit mă oblig să depun la DRU dovada absolvirii stagiului de formare profesională/specializare</w:t>
      </w:r>
    </w:p>
    <w:p w:rsidR="00C423FF" w:rsidRPr="00C423FF" w:rsidRDefault="00C423FF" w:rsidP="00C423FF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C423FF">
        <w:rPr>
          <w:rFonts w:ascii="Arial" w:hAnsi="Arial" w:cs="Arial"/>
          <w:shd w:val="clear" w:color="auto" w:fill="FFFFFF"/>
          <w:lang w:val="ro-RO"/>
        </w:rPr>
        <w:t>■</w:t>
      </w:r>
      <w:r w:rsidRPr="00C423FF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C423FF" w:rsidTr="00C423FF">
        <w:trPr>
          <w:trHeight w:val="432"/>
        </w:trPr>
        <w:tc>
          <w:tcPr>
            <w:tcW w:w="3780" w:type="dxa"/>
            <w:vAlign w:val="center"/>
          </w:tcPr>
          <w:p w:rsidR="00C423FF" w:rsidRDefault="00C423FF" w:rsidP="00C423F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 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C423FF" w:rsidRDefault="00C423FF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0A5886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0A5886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3EA"/>
    <w:rsid w:val="000A5886"/>
    <w:rsid w:val="00114965"/>
    <w:rsid w:val="00142495"/>
    <w:rsid w:val="0031242E"/>
    <w:rsid w:val="00543871"/>
    <w:rsid w:val="005751B2"/>
    <w:rsid w:val="005D4F8D"/>
    <w:rsid w:val="00627663"/>
    <w:rsid w:val="00643FDB"/>
    <w:rsid w:val="00741CD6"/>
    <w:rsid w:val="00824881"/>
    <w:rsid w:val="008C5DE6"/>
    <w:rsid w:val="00B24124"/>
    <w:rsid w:val="00BA2FF4"/>
    <w:rsid w:val="00BD6139"/>
    <w:rsid w:val="00C423FF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3B32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4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1B0B3-C3B5-4C9A-9E9D-F68F96E1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10</cp:revision>
  <cp:lastPrinted>2023-03-08T07:44:00Z</cp:lastPrinted>
  <dcterms:created xsi:type="dcterms:W3CDTF">2023-03-08T10:19:00Z</dcterms:created>
  <dcterms:modified xsi:type="dcterms:W3CDTF">2024-11-08T08:22:00Z</dcterms:modified>
</cp:coreProperties>
</file>